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8" w:rsidRDefault="00997548" w:rsidP="00997548">
      <w:pPr>
        <w:jc w:val="center"/>
      </w:pPr>
      <w:r>
        <w:t>Российская Федерация</w:t>
      </w:r>
    </w:p>
    <w:p w:rsidR="00997548" w:rsidRDefault="00997548" w:rsidP="00997548">
      <w:pPr>
        <w:jc w:val="center"/>
      </w:pPr>
      <w:r>
        <w:t>Республика Хакасия</w:t>
      </w:r>
    </w:p>
    <w:p w:rsidR="00997548" w:rsidRDefault="00997548" w:rsidP="00997548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997548" w:rsidRDefault="00997548" w:rsidP="00997548">
      <w:pPr>
        <w:jc w:val="center"/>
      </w:pPr>
      <w:r>
        <w:t xml:space="preserve">Совет депутатов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997548" w:rsidRDefault="00997548" w:rsidP="00997548">
      <w:pPr>
        <w:jc w:val="center"/>
      </w:pPr>
    </w:p>
    <w:p w:rsidR="00997548" w:rsidRDefault="00997548" w:rsidP="00997548"/>
    <w:p w:rsidR="00997548" w:rsidRDefault="00997548" w:rsidP="00997548">
      <w:pPr>
        <w:jc w:val="center"/>
      </w:pPr>
      <w:r>
        <w:t>РЕШЕНИЕ</w:t>
      </w:r>
    </w:p>
    <w:p w:rsidR="00997548" w:rsidRDefault="00997548" w:rsidP="00997548"/>
    <w:p w:rsidR="00997548" w:rsidRDefault="00997548" w:rsidP="00997548"/>
    <w:p w:rsidR="00997548" w:rsidRPr="007065BB" w:rsidRDefault="00997548" w:rsidP="00997548">
      <w:pPr>
        <w:rPr>
          <w:u w:val="single"/>
        </w:rPr>
      </w:pPr>
      <w:r w:rsidRPr="00997548">
        <w:t>25</w:t>
      </w:r>
      <w:r>
        <w:t xml:space="preserve">.03.2014г.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 № </w:t>
      </w:r>
      <w:r w:rsidRPr="007065BB">
        <w:rPr>
          <w:u w:val="single"/>
        </w:rPr>
        <w:t>104</w:t>
      </w:r>
    </w:p>
    <w:p w:rsidR="00997548" w:rsidRDefault="00997548" w:rsidP="00997548"/>
    <w:p w:rsidR="00997548" w:rsidRDefault="00997548" w:rsidP="00997548"/>
    <w:p w:rsidR="00997548" w:rsidRDefault="00997548" w:rsidP="00997548">
      <w:r>
        <w:t>Об отмене решения Совета депутатов</w:t>
      </w:r>
    </w:p>
    <w:p w:rsidR="00997548" w:rsidRDefault="00997548" w:rsidP="00997548"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15"/>
          <w:attr w:name="Year" w:val="2012"/>
        </w:smartTagPr>
        <w:r>
          <w:t>15.10.2012</w:t>
        </w:r>
      </w:smartTag>
      <w:r>
        <w:t>г. №</w:t>
      </w:r>
      <w:r w:rsidRPr="00997548">
        <w:t xml:space="preserve"> </w:t>
      </w:r>
      <w:r>
        <w:t xml:space="preserve">59 </w:t>
      </w:r>
    </w:p>
    <w:p w:rsidR="00997548" w:rsidRDefault="00997548" w:rsidP="00997548">
      <w:r>
        <w:t>«О принятии Порядка ведения реестра</w:t>
      </w:r>
    </w:p>
    <w:p w:rsidR="00997548" w:rsidRDefault="00997548" w:rsidP="00997548">
      <w:r>
        <w:t xml:space="preserve">муниципального имущества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</w:t>
      </w:r>
      <w:proofErr w:type="gramStart"/>
      <w:r>
        <w:t>»(</w:t>
      </w:r>
      <w:proofErr w:type="gramEnd"/>
      <w:r>
        <w:t xml:space="preserve">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Совет депутатов </w:t>
      </w:r>
      <w:proofErr w:type="spellStart"/>
      <w:r>
        <w:t>Анчулского</w:t>
      </w:r>
      <w:proofErr w:type="spellEnd"/>
      <w:r>
        <w:t xml:space="preserve"> сельсовета РЕШИЛ:</w:t>
      </w: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  <w:r>
        <w:t xml:space="preserve">       1. Решение Совета депутатов </w:t>
      </w:r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15"/>
          <w:attr w:name="Year" w:val="2012"/>
        </w:smartTagPr>
        <w:r>
          <w:t>15.10.2012</w:t>
        </w:r>
      </w:smartTag>
      <w:r>
        <w:t xml:space="preserve">г. №59 «О принятии Порядка ведения реестра муниципального имущества </w:t>
      </w:r>
      <w:proofErr w:type="spellStart"/>
      <w:r>
        <w:t>Анчулского</w:t>
      </w:r>
      <w:proofErr w:type="spellEnd"/>
      <w:r>
        <w:t xml:space="preserve"> сельсовета» отменить.</w:t>
      </w:r>
    </w:p>
    <w:p w:rsidR="00997548" w:rsidRDefault="00997548" w:rsidP="00997548">
      <w:pPr>
        <w:jc w:val="both"/>
      </w:pPr>
      <w:r>
        <w:t xml:space="preserve">       2. Настоящее решение вступает в силу после его официального опубликования (обнародования).</w:t>
      </w:r>
    </w:p>
    <w:p w:rsidR="00997548" w:rsidRDefault="00997548" w:rsidP="00997548">
      <w:pPr>
        <w:jc w:val="both"/>
      </w:pPr>
      <w:r>
        <w:t xml:space="preserve">       3.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   </w:t>
      </w:r>
      <w:proofErr w:type="spellStart"/>
      <w:r>
        <w:t>О.И.Тибильдеев</w:t>
      </w:r>
      <w:proofErr w:type="spellEnd"/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997548" w:rsidRDefault="00997548" w:rsidP="00997548">
      <w:pPr>
        <w:jc w:val="both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548"/>
    <w:rsid w:val="00427F42"/>
    <w:rsid w:val="00997548"/>
    <w:rsid w:val="00B4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CtrlSoft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2014-11-18T06:34:00Z</dcterms:created>
  <dcterms:modified xsi:type="dcterms:W3CDTF">2014-11-18T06:34:00Z</dcterms:modified>
</cp:coreProperties>
</file>